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9" w:type="dxa"/>
        <w:tblInd w:w="-106" w:type="dxa"/>
        <w:tblLayout w:type="fixed"/>
        <w:tblLook w:val="0000" w:firstRow="0" w:lastRow="0" w:firstColumn="0" w:lastColumn="0" w:noHBand="0" w:noVBand="0"/>
      </w:tblPr>
      <w:tblGrid>
        <w:gridCol w:w="10279"/>
      </w:tblGrid>
      <w:tr w:rsidR="00C50F6D" w:rsidRPr="00F05204" w14:paraId="043C602B" w14:textId="77777777" w:rsidTr="00D67ACC">
        <w:trPr>
          <w:trHeight w:hRule="exact" w:val="1055"/>
        </w:trPr>
        <w:tc>
          <w:tcPr>
            <w:tcW w:w="10279" w:type="dxa"/>
          </w:tcPr>
          <w:p w14:paraId="030F7D08" w14:textId="1842A30A" w:rsidR="00C50F6D" w:rsidRPr="0008308F" w:rsidRDefault="002D4206" w:rsidP="00022680">
            <w:pPr>
              <w:spacing w:line="240" w:lineRule="atLeast"/>
              <w:jc w:val="center"/>
              <w:rPr>
                <w:b/>
                <w:bCs/>
                <w:i/>
                <w:iCs/>
                <w:color w:val="000000"/>
              </w:rPr>
            </w:pPr>
            <w:r>
              <w:rPr>
                <w:noProof/>
              </w:rPr>
              <w:pict w14:anchorId="1B260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7" o:title=""/>
                </v:shape>
              </w:pict>
            </w:r>
          </w:p>
        </w:tc>
      </w:tr>
      <w:tr w:rsidR="00C50F6D" w14:paraId="7575F74C" w14:textId="77777777" w:rsidTr="00D67ACC">
        <w:trPr>
          <w:trHeight w:hRule="exact" w:val="2365"/>
        </w:trPr>
        <w:tc>
          <w:tcPr>
            <w:tcW w:w="10279" w:type="dxa"/>
          </w:tcPr>
          <w:p w14:paraId="1B42174F" w14:textId="77777777" w:rsidR="00C50F6D" w:rsidRPr="00C4358B" w:rsidRDefault="00C50F6D" w:rsidP="004563E3">
            <w:pPr>
              <w:pStyle w:val="Antrat2"/>
              <w:jc w:val="center"/>
              <w:rPr>
                <w:rFonts w:ascii="Times New Roman" w:hAnsi="Times New Roman"/>
                <w:i w:val="0"/>
                <w:iCs w:val="0"/>
                <w:sz w:val="24"/>
                <w:szCs w:val="24"/>
              </w:rPr>
            </w:pPr>
            <w:r w:rsidRPr="00C4358B">
              <w:rPr>
                <w:rFonts w:ascii="Times New Roman" w:hAnsi="Times New Roman"/>
                <w:i w:val="0"/>
                <w:iCs w:val="0"/>
                <w:sz w:val="24"/>
                <w:szCs w:val="24"/>
              </w:rPr>
              <w:t>PAGĖGIŲ SAVIVALDYBĖS TARYBA</w:t>
            </w:r>
          </w:p>
          <w:p w14:paraId="5184F952" w14:textId="77777777" w:rsidR="00C50F6D" w:rsidRDefault="00C50F6D" w:rsidP="00887747">
            <w:pPr>
              <w:spacing w:before="120"/>
              <w:jc w:val="center"/>
              <w:rPr>
                <w:b/>
                <w:bCs/>
                <w:caps/>
                <w:color w:val="000000"/>
              </w:rPr>
            </w:pPr>
          </w:p>
          <w:p w14:paraId="755DA241" w14:textId="77777777" w:rsidR="00C50F6D" w:rsidRDefault="00C50F6D" w:rsidP="00887747">
            <w:pPr>
              <w:spacing w:before="120"/>
              <w:jc w:val="center"/>
              <w:rPr>
                <w:b/>
                <w:bCs/>
                <w:caps/>
                <w:color w:val="000000"/>
              </w:rPr>
            </w:pPr>
            <w:r>
              <w:rPr>
                <w:b/>
                <w:bCs/>
                <w:caps/>
                <w:color w:val="000000"/>
              </w:rPr>
              <w:t>sprendimas</w:t>
            </w:r>
          </w:p>
          <w:p w14:paraId="24268982" w14:textId="77777777" w:rsidR="00C50F6D" w:rsidRDefault="00C50F6D" w:rsidP="00003CFA">
            <w:pPr>
              <w:spacing w:before="120"/>
              <w:jc w:val="center"/>
              <w:rPr>
                <w:b/>
                <w:bCs/>
                <w:caps/>
                <w:color w:val="000000"/>
              </w:rPr>
            </w:pPr>
            <w:r>
              <w:rPr>
                <w:b/>
                <w:bCs/>
                <w:caps/>
                <w:color w:val="000000"/>
              </w:rPr>
              <w:t xml:space="preserve">   </w:t>
            </w:r>
            <w:bookmarkStart w:id="0" w:name="_Hlk112075857"/>
            <w:r>
              <w:rPr>
                <w:b/>
                <w:bCs/>
                <w:caps/>
                <w:color w:val="000000"/>
              </w:rPr>
              <w:t xml:space="preserve">dėl pagėgių savivaldybės tarybos 2019 m. liepos 25 d. sprendimo Nr. T-121 „Dėl vietos valdžios atstovų delegavimo dalyvauti asociacijos „PAGĖGIŲ MIESTO VIETOS VEIKLOS GRUPĖ“ veikloje“ pakeitimo </w:t>
            </w:r>
            <w:bookmarkEnd w:id="0"/>
          </w:p>
        </w:tc>
      </w:tr>
      <w:tr w:rsidR="00C50F6D" w14:paraId="33906797" w14:textId="77777777" w:rsidTr="00D67ACC">
        <w:trPr>
          <w:trHeight w:hRule="exact" w:val="1009"/>
        </w:trPr>
        <w:tc>
          <w:tcPr>
            <w:tcW w:w="10279" w:type="dxa"/>
          </w:tcPr>
          <w:p w14:paraId="499D0BDB" w14:textId="71475480" w:rsidR="00C50F6D" w:rsidRPr="00C4358B" w:rsidRDefault="00C50F6D" w:rsidP="00887747">
            <w:pPr>
              <w:pStyle w:val="Antrat2"/>
              <w:jc w:val="center"/>
              <w:rPr>
                <w:rFonts w:ascii="Times New Roman" w:hAnsi="Times New Roman"/>
                <w:b w:val="0"/>
                <w:bCs w:val="0"/>
                <w:i w:val="0"/>
                <w:iCs w:val="0"/>
                <w:caps/>
                <w:sz w:val="24"/>
                <w:szCs w:val="24"/>
              </w:rPr>
            </w:pPr>
            <w:r w:rsidRPr="00C4358B">
              <w:rPr>
                <w:rFonts w:ascii="Times New Roman" w:hAnsi="Times New Roman"/>
                <w:b w:val="0"/>
                <w:bCs w:val="0"/>
                <w:i w:val="0"/>
                <w:iCs w:val="0"/>
                <w:sz w:val="24"/>
                <w:szCs w:val="24"/>
              </w:rPr>
              <w:t xml:space="preserve">2022 m. </w:t>
            </w:r>
            <w:r w:rsidR="00022680">
              <w:rPr>
                <w:rFonts w:ascii="Times New Roman" w:hAnsi="Times New Roman"/>
                <w:b w:val="0"/>
                <w:bCs w:val="0"/>
                <w:i w:val="0"/>
                <w:iCs w:val="0"/>
                <w:sz w:val="24"/>
                <w:szCs w:val="24"/>
              </w:rPr>
              <w:t>spalio 20</w:t>
            </w:r>
            <w:r w:rsidRPr="00C4358B">
              <w:rPr>
                <w:rFonts w:ascii="Times New Roman" w:hAnsi="Times New Roman"/>
                <w:b w:val="0"/>
                <w:bCs w:val="0"/>
                <w:i w:val="0"/>
                <w:iCs w:val="0"/>
                <w:sz w:val="24"/>
                <w:szCs w:val="24"/>
              </w:rPr>
              <w:t xml:space="preserve"> d. Nr. T-</w:t>
            </w:r>
            <w:r w:rsidR="00E72DF6">
              <w:rPr>
                <w:rFonts w:ascii="Times New Roman" w:hAnsi="Times New Roman"/>
                <w:b w:val="0"/>
                <w:bCs w:val="0"/>
                <w:i w:val="0"/>
                <w:iCs w:val="0"/>
                <w:sz w:val="24"/>
                <w:szCs w:val="24"/>
              </w:rPr>
              <w:t>1</w:t>
            </w:r>
            <w:r w:rsidR="00022680">
              <w:rPr>
                <w:rFonts w:ascii="Times New Roman" w:hAnsi="Times New Roman"/>
                <w:b w:val="0"/>
                <w:bCs w:val="0"/>
                <w:i w:val="0"/>
                <w:iCs w:val="0"/>
                <w:sz w:val="24"/>
                <w:szCs w:val="24"/>
              </w:rPr>
              <w:t>56</w:t>
            </w:r>
          </w:p>
          <w:p w14:paraId="28DCA41B" w14:textId="77777777" w:rsidR="00C50F6D" w:rsidRPr="00323273" w:rsidRDefault="00C50F6D" w:rsidP="00323273">
            <w:pPr>
              <w:jc w:val="center"/>
            </w:pPr>
            <w:r>
              <w:t>Pagėgiai</w:t>
            </w:r>
          </w:p>
        </w:tc>
      </w:tr>
      <w:tr w:rsidR="00C50F6D" w14:paraId="2CA3EE90" w14:textId="77777777" w:rsidTr="00D67ACC">
        <w:trPr>
          <w:trHeight w:hRule="exact" w:val="80"/>
        </w:trPr>
        <w:tc>
          <w:tcPr>
            <w:tcW w:w="10279" w:type="dxa"/>
          </w:tcPr>
          <w:p w14:paraId="45E2E625" w14:textId="77777777" w:rsidR="00C50F6D" w:rsidRPr="00C4358B" w:rsidRDefault="00C50F6D" w:rsidP="00323273">
            <w:pPr>
              <w:pStyle w:val="Antrat2"/>
              <w:rPr>
                <w:rFonts w:ascii="Times New Roman" w:hAnsi="Times New Roman"/>
                <w:b w:val="0"/>
                <w:bCs w:val="0"/>
                <w:i w:val="0"/>
                <w:iCs w:val="0"/>
                <w:sz w:val="24"/>
                <w:szCs w:val="24"/>
              </w:rPr>
            </w:pPr>
          </w:p>
        </w:tc>
      </w:tr>
    </w:tbl>
    <w:p w14:paraId="2803CAFA" w14:textId="77777777" w:rsidR="00C50F6D" w:rsidRDefault="00C50F6D" w:rsidP="00917F7A">
      <w:pPr>
        <w:ind w:firstLine="1296"/>
        <w:jc w:val="both"/>
      </w:pPr>
      <w:r>
        <w:t>Vadovaudamasi Lietuvos Respublikos vietos savivaldos įstatymo 18 straipsnio 1</w:t>
      </w:r>
      <w:r w:rsidRPr="0054540A">
        <w:t xml:space="preserve"> dalimi</w:t>
      </w:r>
      <w:r>
        <w:t xml:space="preserve"> ir atsižvelgdama į Asociacijos „Pagėgių miesto vietos veiklos grupė“ (toliau – Asociacija) 2022 m. rugsėjo 19 d. raštą Nr. S1-10 „Dėl vietos valdžios atstovavimo kolegialiame VVG valdymo organe“, Pagėgių savivaldybės taryba  n u s p r e n d ž i a:</w:t>
      </w:r>
    </w:p>
    <w:p w14:paraId="348EA94B" w14:textId="77777777" w:rsidR="00C50F6D" w:rsidRDefault="00C50F6D" w:rsidP="00917F7A">
      <w:pPr>
        <w:overflowPunct w:val="0"/>
        <w:autoSpaceDE w:val="0"/>
        <w:autoSpaceDN w:val="0"/>
        <w:adjustRightInd w:val="0"/>
        <w:jc w:val="both"/>
        <w:textAlignment w:val="baseline"/>
      </w:pPr>
      <w:r>
        <w:tab/>
        <w:t>1. Pakeisti Pagėgių savivaldybės tarybos 2019 m. liepos 25 d. sprendimo Nr. T-121 „Dėl vietos valdžios atstovų delegavimo dalyvauti asociacijos „Pagėgių miesto vietos veiklos“ veikloje“ 1 punktą ir jį išdėstyti taip:</w:t>
      </w:r>
      <w:r>
        <w:tab/>
      </w:r>
    </w:p>
    <w:p w14:paraId="60017F3B" w14:textId="36697BF5" w:rsidR="00C50F6D" w:rsidRDefault="00C50F6D" w:rsidP="00917F7A">
      <w:pPr>
        <w:overflowPunct w:val="0"/>
        <w:autoSpaceDE w:val="0"/>
        <w:autoSpaceDN w:val="0"/>
        <w:adjustRightInd w:val="0"/>
        <w:ind w:firstLine="1296"/>
        <w:jc w:val="both"/>
        <w:textAlignment w:val="baseline"/>
      </w:pPr>
      <w:r>
        <w:t xml:space="preserve">„1. </w:t>
      </w:r>
      <w:r w:rsidR="002D4206">
        <w:t xml:space="preserve"> Deleguoti Vaclovą Navicką, Pagėgių Algimanto Mackaus gimnazijos direktorių, </w:t>
      </w:r>
      <w:r>
        <w:t xml:space="preserve">Pagėgių savivaldybės administracijos Centralizuoto buhalterinės apskaitos skyriaus vedėją Zitą </w:t>
      </w:r>
      <w:proofErr w:type="spellStart"/>
      <w:r>
        <w:t>Stanišauskienę</w:t>
      </w:r>
      <w:proofErr w:type="spellEnd"/>
      <w:r>
        <w:t xml:space="preserve"> ir Pagėgių Algimanto Mackaus gimnazijos atviros jaunimo erdvės atstovę Viktoriją </w:t>
      </w:r>
      <w:proofErr w:type="spellStart"/>
      <w:r>
        <w:t>Valinčiūtę</w:t>
      </w:r>
      <w:proofErr w:type="spellEnd"/>
      <w:r>
        <w:t xml:space="preserve"> į Asociacijos „Pagėgių miesto vietos veiklos grupė“ kolegialų valdymo organą – valdybą atstovauti Pagėgių savivaldybės interesus.“</w:t>
      </w:r>
    </w:p>
    <w:p w14:paraId="347AE43C" w14:textId="77777777" w:rsidR="00C50F6D" w:rsidRDefault="00C50F6D" w:rsidP="00917F7A">
      <w:pPr>
        <w:overflowPunct w:val="0"/>
        <w:autoSpaceDE w:val="0"/>
        <w:autoSpaceDN w:val="0"/>
        <w:adjustRightInd w:val="0"/>
        <w:ind w:firstLine="1260"/>
        <w:jc w:val="both"/>
        <w:textAlignment w:val="baseline"/>
      </w:pPr>
      <w:r>
        <w:t xml:space="preserve">2. Sprendimą paskelbti Pagėgių savivaldybės interneto svetainėje </w:t>
      </w:r>
      <w:r w:rsidRPr="00535E92">
        <w:t>www.pagegiai.lt</w:t>
      </w:r>
      <w:r>
        <w:t>.</w:t>
      </w:r>
    </w:p>
    <w:p w14:paraId="6992978E" w14:textId="3840BBF0" w:rsidR="00C50F6D" w:rsidRDefault="00C50F6D" w:rsidP="002B52FD">
      <w:pPr>
        <w:numPr>
          <w:ilvl w:val="1"/>
          <w:numId w:val="8"/>
        </w:numPr>
        <w:overflowPunct w:val="0"/>
        <w:autoSpaceDE w:val="0"/>
        <w:autoSpaceDN w:val="0"/>
        <w:adjustRightInd w:val="0"/>
        <w:jc w:val="both"/>
        <w:textAlignment w:val="baseline"/>
      </w:pPr>
      <w:r>
        <w:t xml:space="preserve">               </w:t>
      </w:r>
      <w:r w:rsidRPr="002B52FD">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014FDB36" w14:textId="4E6DC26C" w:rsidR="00E72DF6" w:rsidRDefault="00E72DF6" w:rsidP="00E72DF6">
      <w:pPr>
        <w:jc w:val="both"/>
        <w:rPr>
          <w:color w:val="000000"/>
        </w:rPr>
      </w:pPr>
    </w:p>
    <w:p w14:paraId="63C88D7D" w14:textId="1FE8CF9A" w:rsidR="00022680" w:rsidRDefault="00022680" w:rsidP="00E72DF6">
      <w:pPr>
        <w:jc w:val="both"/>
        <w:rPr>
          <w:color w:val="000000"/>
        </w:rPr>
      </w:pPr>
    </w:p>
    <w:p w14:paraId="4170FC98" w14:textId="77777777" w:rsidR="00022680" w:rsidRDefault="00022680" w:rsidP="00E72DF6">
      <w:pPr>
        <w:jc w:val="both"/>
        <w:rPr>
          <w:color w:val="000000"/>
        </w:rPr>
      </w:pPr>
    </w:p>
    <w:p w14:paraId="6F996794" w14:textId="77777777" w:rsidR="00E72DF6" w:rsidRDefault="00E72DF6" w:rsidP="00E72DF6">
      <w:pPr>
        <w:jc w:val="both"/>
        <w:rPr>
          <w:color w:val="000000"/>
        </w:rPr>
      </w:pPr>
    </w:p>
    <w:p w14:paraId="6B27851C" w14:textId="77777777" w:rsidR="00E72DF6" w:rsidRDefault="00E72DF6" w:rsidP="00E72DF6">
      <w:pPr>
        <w:jc w:val="both"/>
        <w:rPr>
          <w:color w:val="000000"/>
        </w:rPr>
      </w:pPr>
    </w:p>
    <w:p w14:paraId="662A8193" w14:textId="77777777" w:rsidR="00E72DF6" w:rsidRPr="00F332BD" w:rsidRDefault="00E72DF6" w:rsidP="00E72DF6">
      <w:pPr>
        <w:jc w:val="both"/>
        <w:rPr>
          <w:color w:val="000000"/>
        </w:rPr>
      </w:pPr>
      <w:r>
        <w:rPr>
          <w:color w:val="000000"/>
        </w:rPr>
        <w:t>Savivaldybės meras</w:t>
      </w:r>
      <w:r>
        <w:rPr>
          <w:color w:val="000000"/>
        </w:rPr>
        <w:tab/>
      </w:r>
      <w:r>
        <w:rPr>
          <w:color w:val="000000"/>
        </w:rPr>
        <w:tab/>
      </w:r>
      <w:r>
        <w:rPr>
          <w:color w:val="000000"/>
        </w:rPr>
        <w:tab/>
      </w:r>
      <w:r>
        <w:rPr>
          <w:color w:val="000000"/>
        </w:rPr>
        <w:tab/>
        <w:t xml:space="preserve">               Vaidas Bendaravičius</w:t>
      </w:r>
    </w:p>
    <w:p w14:paraId="07B9CEBB" w14:textId="77777777" w:rsidR="00E72DF6" w:rsidRDefault="00E72DF6" w:rsidP="00E72DF6">
      <w:pPr>
        <w:jc w:val="both"/>
        <w:rPr>
          <w:color w:val="000000"/>
        </w:rPr>
      </w:pPr>
      <w:r>
        <w:rPr>
          <w:color w:val="000000"/>
        </w:rPr>
        <w:t xml:space="preserve">                                       </w:t>
      </w:r>
    </w:p>
    <w:p w14:paraId="7E3C85BD" w14:textId="77777777" w:rsidR="00E72DF6" w:rsidRDefault="00E72DF6" w:rsidP="00E72DF6">
      <w:pPr>
        <w:jc w:val="both"/>
        <w:rPr>
          <w:color w:val="000000"/>
        </w:rPr>
      </w:pPr>
      <w:r w:rsidRPr="007714A1">
        <w:rPr>
          <w:color w:val="000000"/>
        </w:rPr>
        <w:tab/>
      </w:r>
      <w:r w:rsidRPr="007714A1">
        <w:rPr>
          <w:color w:val="000000"/>
        </w:rPr>
        <w:tab/>
      </w:r>
      <w:r>
        <w:rPr>
          <w:color w:val="000000"/>
        </w:rPr>
        <w:tab/>
      </w:r>
      <w:r w:rsidRPr="007714A1">
        <w:rPr>
          <w:color w:val="000000"/>
        </w:rPr>
        <w:t xml:space="preserve">        </w:t>
      </w:r>
      <w:r>
        <w:rPr>
          <w:color w:val="000000"/>
        </w:rPr>
        <w:t xml:space="preserve">     </w:t>
      </w:r>
    </w:p>
    <w:p w14:paraId="6D1BCF5E" w14:textId="672565E5" w:rsidR="00C50F6D" w:rsidRDefault="00C50F6D" w:rsidP="003658EC">
      <w:pPr>
        <w:jc w:val="both"/>
        <w:rPr>
          <w:color w:val="000000"/>
        </w:rPr>
      </w:pPr>
    </w:p>
    <w:p w14:paraId="20C2FD00" w14:textId="7370B7AC" w:rsidR="00E72DF6" w:rsidRDefault="00E72DF6" w:rsidP="003658EC">
      <w:pPr>
        <w:jc w:val="both"/>
        <w:rPr>
          <w:color w:val="000000"/>
        </w:rPr>
      </w:pPr>
    </w:p>
    <w:p w14:paraId="4643370C" w14:textId="1BA3A10D" w:rsidR="00E72DF6" w:rsidRDefault="00E72DF6" w:rsidP="003658EC">
      <w:pPr>
        <w:jc w:val="both"/>
        <w:rPr>
          <w:color w:val="000000"/>
        </w:rPr>
      </w:pPr>
    </w:p>
    <w:p w14:paraId="6F663375" w14:textId="3ED0F123" w:rsidR="00E72DF6" w:rsidRDefault="00E72DF6" w:rsidP="003658EC">
      <w:pPr>
        <w:jc w:val="both"/>
        <w:rPr>
          <w:color w:val="000000"/>
        </w:rPr>
      </w:pPr>
    </w:p>
    <w:p w14:paraId="70BF9943" w14:textId="01679F79" w:rsidR="00E72DF6" w:rsidRDefault="00E72DF6" w:rsidP="003658EC">
      <w:pPr>
        <w:jc w:val="both"/>
        <w:rPr>
          <w:color w:val="000000"/>
        </w:rPr>
      </w:pPr>
    </w:p>
    <w:p w14:paraId="7F5D8972" w14:textId="426EC5DD" w:rsidR="00E72DF6" w:rsidRDefault="00E72DF6" w:rsidP="003658EC">
      <w:pPr>
        <w:jc w:val="both"/>
        <w:rPr>
          <w:color w:val="000000"/>
        </w:rPr>
      </w:pPr>
    </w:p>
    <w:p w14:paraId="2EA9806F" w14:textId="37B0F14D" w:rsidR="00E72DF6" w:rsidRDefault="00E72DF6" w:rsidP="003658EC">
      <w:pPr>
        <w:jc w:val="both"/>
        <w:rPr>
          <w:color w:val="000000"/>
        </w:rPr>
      </w:pPr>
    </w:p>
    <w:p w14:paraId="1A25DBAF" w14:textId="396991B4" w:rsidR="00E72DF6" w:rsidRDefault="00E72DF6" w:rsidP="003658EC">
      <w:pPr>
        <w:jc w:val="both"/>
        <w:rPr>
          <w:color w:val="000000"/>
        </w:rPr>
      </w:pPr>
    </w:p>
    <w:p w14:paraId="22078B05" w14:textId="77777777" w:rsidR="00E72DF6" w:rsidRDefault="00E72DF6" w:rsidP="003658EC">
      <w:pPr>
        <w:jc w:val="both"/>
        <w:rPr>
          <w:color w:val="000000"/>
        </w:rPr>
      </w:pPr>
    </w:p>
    <w:p w14:paraId="5EEF3DE3" w14:textId="77777777" w:rsidR="00C50F6D" w:rsidRDefault="00C50F6D" w:rsidP="003658EC">
      <w:pPr>
        <w:jc w:val="both"/>
        <w:rPr>
          <w:color w:val="000000"/>
        </w:rPr>
      </w:pPr>
    </w:p>
    <w:sectPr w:rsidR="00C50F6D" w:rsidSect="002B52FD">
      <w:pgSz w:w="11906" w:h="16838"/>
      <w:pgMar w:top="1134" w:right="567" w:bottom="851" w:left="1701"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B04D" w14:textId="77777777" w:rsidR="00EE6721" w:rsidRDefault="00EE6721" w:rsidP="00840461">
      <w:r>
        <w:separator/>
      </w:r>
    </w:p>
  </w:endnote>
  <w:endnote w:type="continuationSeparator" w:id="0">
    <w:p w14:paraId="0C29A6C5" w14:textId="77777777" w:rsidR="00EE6721" w:rsidRDefault="00EE6721" w:rsidP="0084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E079" w14:textId="77777777" w:rsidR="00EE6721" w:rsidRDefault="00EE6721" w:rsidP="00840461">
      <w:r>
        <w:separator/>
      </w:r>
    </w:p>
  </w:footnote>
  <w:footnote w:type="continuationSeparator" w:id="0">
    <w:p w14:paraId="05EE56CB" w14:textId="77777777" w:rsidR="00EE6721" w:rsidRDefault="00EE6721" w:rsidP="0084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15:restartNumberingAfterBreak="0">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15:restartNumberingAfterBreak="0">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15:restartNumberingAfterBreak="0">
    <w:nsid w:val="6E0C1FD5"/>
    <w:multiLevelType w:val="hybridMultilevel"/>
    <w:tmpl w:val="BD70FAB4"/>
    <w:lvl w:ilvl="0" w:tplc="0427000F">
      <w:start w:val="1"/>
      <w:numFmt w:val="decimal"/>
      <w:lvlText w:val="%1."/>
      <w:lvlJc w:val="left"/>
      <w:pPr>
        <w:tabs>
          <w:tab w:val="num" w:pos="2040"/>
        </w:tabs>
        <w:ind w:left="2040" w:hanging="360"/>
      </w:pPr>
      <w:rPr>
        <w:rFonts w:cs="Times New Roman"/>
      </w:rPr>
    </w:lvl>
    <w:lvl w:ilvl="1" w:tplc="04270019" w:tentative="1">
      <w:start w:val="1"/>
      <w:numFmt w:val="lowerLetter"/>
      <w:lvlText w:val="%2."/>
      <w:lvlJc w:val="left"/>
      <w:pPr>
        <w:tabs>
          <w:tab w:val="num" w:pos="2760"/>
        </w:tabs>
        <w:ind w:left="2760" w:hanging="360"/>
      </w:pPr>
      <w:rPr>
        <w:rFonts w:cs="Times New Roman"/>
      </w:rPr>
    </w:lvl>
    <w:lvl w:ilvl="2" w:tplc="0427001B" w:tentative="1">
      <w:start w:val="1"/>
      <w:numFmt w:val="lowerRoman"/>
      <w:lvlText w:val="%3."/>
      <w:lvlJc w:val="right"/>
      <w:pPr>
        <w:tabs>
          <w:tab w:val="num" w:pos="3480"/>
        </w:tabs>
        <w:ind w:left="3480" w:hanging="180"/>
      </w:pPr>
      <w:rPr>
        <w:rFonts w:cs="Times New Roman"/>
      </w:rPr>
    </w:lvl>
    <w:lvl w:ilvl="3" w:tplc="0427000F" w:tentative="1">
      <w:start w:val="1"/>
      <w:numFmt w:val="decimal"/>
      <w:lvlText w:val="%4."/>
      <w:lvlJc w:val="left"/>
      <w:pPr>
        <w:tabs>
          <w:tab w:val="num" w:pos="4200"/>
        </w:tabs>
        <w:ind w:left="4200" w:hanging="360"/>
      </w:pPr>
      <w:rPr>
        <w:rFonts w:cs="Times New Roman"/>
      </w:rPr>
    </w:lvl>
    <w:lvl w:ilvl="4" w:tplc="04270019" w:tentative="1">
      <w:start w:val="1"/>
      <w:numFmt w:val="lowerLetter"/>
      <w:lvlText w:val="%5."/>
      <w:lvlJc w:val="left"/>
      <w:pPr>
        <w:tabs>
          <w:tab w:val="num" w:pos="4920"/>
        </w:tabs>
        <w:ind w:left="4920" w:hanging="360"/>
      </w:pPr>
      <w:rPr>
        <w:rFonts w:cs="Times New Roman"/>
      </w:rPr>
    </w:lvl>
    <w:lvl w:ilvl="5" w:tplc="0427001B" w:tentative="1">
      <w:start w:val="1"/>
      <w:numFmt w:val="lowerRoman"/>
      <w:lvlText w:val="%6."/>
      <w:lvlJc w:val="right"/>
      <w:pPr>
        <w:tabs>
          <w:tab w:val="num" w:pos="5640"/>
        </w:tabs>
        <w:ind w:left="5640" w:hanging="180"/>
      </w:pPr>
      <w:rPr>
        <w:rFonts w:cs="Times New Roman"/>
      </w:rPr>
    </w:lvl>
    <w:lvl w:ilvl="6" w:tplc="0427000F" w:tentative="1">
      <w:start w:val="1"/>
      <w:numFmt w:val="decimal"/>
      <w:lvlText w:val="%7."/>
      <w:lvlJc w:val="left"/>
      <w:pPr>
        <w:tabs>
          <w:tab w:val="num" w:pos="6360"/>
        </w:tabs>
        <w:ind w:left="6360" w:hanging="360"/>
      </w:pPr>
      <w:rPr>
        <w:rFonts w:cs="Times New Roman"/>
      </w:rPr>
    </w:lvl>
    <w:lvl w:ilvl="7" w:tplc="04270019" w:tentative="1">
      <w:start w:val="1"/>
      <w:numFmt w:val="lowerLetter"/>
      <w:lvlText w:val="%8."/>
      <w:lvlJc w:val="left"/>
      <w:pPr>
        <w:tabs>
          <w:tab w:val="num" w:pos="7080"/>
        </w:tabs>
        <w:ind w:left="7080" w:hanging="360"/>
      </w:pPr>
      <w:rPr>
        <w:rFonts w:cs="Times New Roman"/>
      </w:rPr>
    </w:lvl>
    <w:lvl w:ilvl="8" w:tplc="0427001B" w:tentative="1">
      <w:start w:val="1"/>
      <w:numFmt w:val="lowerRoman"/>
      <w:lvlText w:val="%9."/>
      <w:lvlJc w:val="right"/>
      <w:pPr>
        <w:tabs>
          <w:tab w:val="num" w:pos="7800"/>
        </w:tabs>
        <w:ind w:left="7800" w:hanging="180"/>
      </w:pPr>
      <w:rPr>
        <w:rFonts w:cs="Times New Roman"/>
      </w:rPr>
    </w:lvl>
  </w:abstractNum>
  <w:abstractNum w:abstractNumId="7" w15:restartNumberingAfterBreak="0">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16cid:durableId="902564522">
    <w:abstractNumId w:val="1"/>
  </w:num>
  <w:num w:numId="2" w16cid:durableId="844201770">
    <w:abstractNumId w:val="7"/>
  </w:num>
  <w:num w:numId="3" w16cid:durableId="11928396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4567619">
    <w:abstractNumId w:val="0"/>
  </w:num>
  <w:num w:numId="5" w16cid:durableId="515274207">
    <w:abstractNumId w:val="2"/>
  </w:num>
  <w:num w:numId="6" w16cid:durableId="1036615625">
    <w:abstractNumId w:val="3"/>
  </w:num>
  <w:num w:numId="7" w16cid:durableId="719481223">
    <w:abstractNumId w:val="5"/>
  </w:num>
  <w:num w:numId="8" w16cid:durableId="1449205832">
    <w:abstractNumId w:val="4"/>
  </w:num>
  <w:num w:numId="9" w16cid:durableId="1803570051">
    <w:abstractNumId w:val="6"/>
  </w:num>
  <w:num w:numId="10" w16cid:durableId="22356676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77B"/>
    <w:rsid w:val="00003CFA"/>
    <w:rsid w:val="00004374"/>
    <w:rsid w:val="000078D4"/>
    <w:rsid w:val="0001566A"/>
    <w:rsid w:val="00022680"/>
    <w:rsid w:val="00034B92"/>
    <w:rsid w:val="000365B3"/>
    <w:rsid w:val="00036D67"/>
    <w:rsid w:val="0005299B"/>
    <w:rsid w:val="00053321"/>
    <w:rsid w:val="00057560"/>
    <w:rsid w:val="0008308F"/>
    <w:rsid w:val="00094B73"/>
    <w:rsid w:val="000A21F4"/>
    <w:rsid w:val="000B557B"/>
    <w:rsid w:val="000C4A2A"/>
    <w:rsid w:val="000D58DC"/>
    <w:rsid w:val="000D5E7E"/>
    <w:rsid w:val="000D5F51"/>
    <w:rsid w:val="000D60C5"/>
    <w:rsid w:val="001020FB"/>
    <w:rsid w:val="00135D7D"/>
    <w:rsid w:val="0013612E"/>
    <w:rsid w:val="00142947"/>
    <w:rsid w:val="001433A1"/>
    <w:rsid w:val="00145D45"/>
    <w:rsid w:val="00157374"/>
    <w:rsid w:val="00170639"/>
    <w:rsid w:val="001806A2"/>
    <w:rsid w:val="0018446C"/>
    <w:rsid w:val="00196488"/>
    <w:rsid w:val="001A5845"/>
    <w:rsid w:val="001B03B5"/>
    <w:rsid w:val="001C3793"/>
    <w:rsid w:val="001C4DC9"/>
    <w:rsid w:val="001D10E0"/>
    <w:rsid w:val="001D4413"/>
    <w:rsid w:val="001D5678"/>
    <w:rsid w:val="002011AA"/>
    <w:rsid w:val="002036C0"/>
    <w:rsid w:val="00204520"/>
    <w:rsid w:val="00205ABD"/>
    <w:rsid w:val="00213B0C"/>
    <w:rsid w:val="0021522A"/>
    <w:rsid w:val="0022620B"/>
    <w:rsid w:val="002264EE"/>
    <w:rsid w:val="00226775"/>
    <w:rsid w:val="00237B4A"/>
    <w:rsid w:val="00244716"/>
    <w:rsid w:val="00246B0C"/>
    <w:rsid w:val="00253EF2"/>
    <w:rsid w:val="002545EA"/>
    <w:rsid w:val="002547AB"/>
    <w:rsid w:val="00270F81"/>
    <w:rsid w:val="00274585"/>
    <w:rsid w:val="002931FC"/>
    <w:rsid w:val="002A633F"/>
    <w:rsid w:val="002B2F40"/>
    <w:rsid w:val="002B52FD"/>
    <w:rsid w:val="002B7E36"/>
    <w:rsid w:val="002D2554"/>
    <w:rsid w:val="002D2567"/>
    <w:rsid w:val="002D4206"/>
    <w:rsid w:val="002D5B81"/>
    <w:rsid w:val="002E36BA"/>
    <w:rsid w:val="002E549C"/>
    <w:rsid w:val="002E6618"/>
    <w:rsid w:val="002E75F7"/>
    <w:rsid w:val="002F2A28"/>
    <w:rsid w:val="00303B38"/>
    <w:rsid w:val="00310FCB"/>
    <w:rsid w:val="00311DF4"/>
    <w:rsid w:val="00322928"/>
    <w:rsid w:val="00323273"/>
    <w:rsid w:val="00331177"/>
    <w:rsid w:val="0033610D"/>
    <w:rsid w:val="00340018"/>
    <w:rsid w:val="00344375"/>
    <w:rsid w:val="00350446"/>
    <w:rsid w:val="00365044"/>
    <w:rsid w:val="003658EC"/>
    <w:rsid w:val="00365E2F"/>
    <w:rsid w:val="00380B8B"/>
    <w:rsid w:val="00380F84"/>
    <w:rsid w:val="00381C67"/>
    <w:rsid w:val="00381EEA"/>
    <w:rsid w:val="00390D35"/>
    <w:rsid w:val="00390EEF"/>
    <w:rsid w:val="003931C9"/>
    <w:rsid w:val="003B29BC"/>
    <w:rsid w:val="003B41B6"/>
    <w:rsid w:val="003B4D42"/>
    <w:rsid w:val="003C011E"/>
    <w:rsid w:val="003C148A"/>
    <w:rsid w:val="003C4D74"/>
    <w:rsid w:val="003D52FF"/>
    <w:rsid w:val="003D66C0"/>
    <w:rsid w:val="003E5E3B"/>
    <w:rsid w:val="003F2381"/>
    <w:rsid w:val="003F6B68"/>
    <w:rsid w:val="00413853"/>
    <w:rsid w:val="00432CA1"/>
    <w:rsid w:val="004353BC"/>
    <w:rsid w:val="004441CF"/>
    <w:rsid w:val="004563E3"/>
    <w:rsid w:val="004614A6"/>
    <w:rsid w:val="00471718"/>
    <w:rsid w:val="00491891"/>
    <w:rsid w:val="004952AA"/>
    <w:rsid w:val="00495A3D"/>
    <w:rsid w:val="004A4004"/>
    <w:rsid w:val="004A58D2"/>
    <w:rsid w:val="004B161E"/>
    <w:rsid w:val="004B2A28"/>
    <w:rsid w:val="004B2B86"/>
    <w:rsid w:val="004B6360"/>
    <w:rsid w:val="004C1982"/>
    <w:rsid w:val="004C1F6C"/>
    <w:rsid w:val="004C5FCA"/>
    <w:rsid w:val="004E3B7A"/>
    <w:rsid w:val="004F2F9D"/>
    <w:rsid w:val="00506FED"/>
    <w:rsid w:val="0050732A"/>
    <w:rsid w:val="00517EE0"/>
    <w:rsid w:val="00527589"/>
    <w:rsid w:val="00535E92"/>
    <w:rsid w:val="005372D9"/>
    <w:rsid w:val="00542C4F"/>
    <w:rsid w:val="0054540A"/>
    <w:rsid w:val="00546983"/>
    <w:rsid w:val="0055287B"/>
    <w:rsid w:val="0056733E"/>
    <w:rsid w:val="00567AA9"/>
    <w:rsid w:val="00572DD4"/>
    <w:rsid w:val="00583A09"/>
    <w:rsid w:val="005A1ABF"/>
    <w:rsid w:val="005B28E9"/>
    <w:rsid w:val="005B29D9"/>
    <w:rsid w:val="005C5607"/>
    <w:rsid w:val="005C5AC5"/>
    <w:rsid w:val="005D07A8"/>
    <w:rsid w:val="005D4F63"/>
    <w:rsid w:val="005D74FE"/>
    <w:rsid w:val="005D75E6"/>
    <w:rsid w:val="005D7616"/>
    <w:rsid w:val="005E39A8"/>
    <w:rsid w:val="00600729"/>
    <w:rsid w:val="006347D1"/>
    <w:rsid w:val="0064120B"/>
    <w:rsid w:val="00644403"/>
    <w:rsid w:val="0064500E"/>
    <w:rsid w:val="006457F4"/>
    <w:rsid w:val="00646389"/>
    <w:rsid w:val="0064732C"/>
    <w:rsid w:val="006524ED"/>
    <w:rsid w:val="00652604"/>
    <w:rsid w:val="00660413"/>
    <w:rsid w:val="00665605"/>
    <w:rsid w:val="00665757"/>
    <w:rsid w:val="00667414"/>
    <w:rsid w:val="0068127A"/>
    <w:rsid w:val="006A5321"/>
    <w:rsid w:val="006B7FED"/>
    <w:rsid w:val="006C6ED1"/>
    <w:rsid w:val="006D5F5D"/>
    <w:rsid w:val="006F019A"/>
    <w:rsid w:val="00707E6A"/>
    <w:rsid w:val="007121BC"/>
    <w:rsid w:val="00722C60"/>
    <w:rsid w:val="00724023"/>
    <w:rsid w:val="0073227A"/>
    <w:rsid w:val="00736822"/>
    <w:rsid w:val="00740EDE"/>
    <w:rsid w:val="007443EE"/>
    <w:rsid w:val="00744EC1"/>
    <w:rsid w:val="00746E93"/>
    <w:rsid w:val="00754FD2"/>
    <w:rsid w:val="00770CD4"/>
    <w:rsid w:val="007714A1"/>
    <w:rsid w:val="00773A5B"/>
    <w:rsid w:val="00786CD2"/>
    <w:rsid w:val="007949F1"/>
    <w:rsid w:val="00797151"/>
    <w:rsid w:val="007A384C"/>
    <w:rsid w:val="007A4913"/>
    <w:rsid w:val="007B24C0"/>
    <w:rsid w:val="007C2B46"/>
    <w:rsid w:val="007D6A28"/>
    <w:rsid w:val="007E1038"/>
    <w:rsid w:val="007F059F"/>
    <w:rsid w:val="00801CB3"/>
    <w:rsid w:val="008050DB"/>
    <w:rsid w:val="00814354"/>
    <w:rsid w:val="00815B41"/>
    <w:rsid w:val="00823F16"/>
    <w:rsid w:val="00825BB0"/>
    <w:rsid w:val="00830D18"/>
    <w:rsid w:val="00840461"/>
    <w:rsid w:val="008437C1"/>
    <w:rsid w:val="00854F0D"/>
    <w:rsid w:val="00857038"/>
    <w:rsid w:val="00887747"/>
    <w:rsid w:val="00896FA3"/>
    <w:rsid w:val="00897FBF"/>
    <w:rsid w:val="008A00E2"/>
    <w:rsid w:val="008B20C6"/>
    <w:rsid w:val="008C0C31"/>
    <w:rsid w:val="008F0689"/>
    <w:rsid w:val="008F119A"/>
    <w:rsid w:val="008F378E"/>
    <w:rsid w:val="008F55BC"/>
    <w:rsid w:val="0090153E"/>
    <w:rsid w:val="00906270"/>
    <w:rsid w:val="00906B9B"/>
    <w:rsid w:val="00910DB7"/>
    <w:rsid w:val="00917F7A"/>
    <w:rsid w:val="00921854"/>
    <w:rsid w:val="00922C09"/>
    <w:rsid w:val="00924E9E"/>
    <w:rsid w:val="009350C3"/>
    <w:rsid w:val="00942A07"/>
    <w:rsid w:val="009732A9"/>
    <w:rsid w:val="00975187"/>
    <w:rsid w:val="009807E1"/>
    <w:rsid w:val="00982315"/>
    <w:rsid w:val="009903D6"/>
    <w:rsid w:val="009B7FBA"/>
    <w:rsid w:val="009C1091"/>
    <w:rsid w:val="009C1464"/>
    <w:rsid w:val="009E6653"/>
    <w:rsid w:val="009E6B24"/>
    <w:rsid w:val="009F3853"/>
    <w:rsid w:val="009F5AED"/>
    <w:rsid w:val="009F69DC"/>
    <w:rsid w:val="00A01694"/>
    <w:rsid w:val="00A03A2B"/>
    <w:rsid w:val="00A06980"/>
    <w:rsid w:val="00A167CE"/>
    <w:rsid w:val="00A27796"/>
    <w:rsid w:val="00A31168"/>
    <w:rsid w:val="00A42421"/>
    <w:rsid w:val="00A43BFA"/>
    <w:rsid w:val="00A469F3"/>
    <w:rsid w:val="00A5109E"/>
    <w:rsid w:val="00A66366"/>
    <w:rsid w:val="00A715AB"/>
    <w:rsid w:val="00A7190C"/>
    <w:rsid w:val="00A77AE1"/>
    <w:rsid w:val="00A77F68"/>
    <w:rsid w:val="00A835D9"/>
    <w:rsid w:val="00A95FAC"/>
    <w:rsid w:val="00A96BAD"/>
    <w:rsid w:val="00AA1B44"/>
    <w:rsid w:val="00AB0394"/>
    <w:rsid w:val="00AB6DB5"/>
    <w:rsid w:val="00AB797D"/>
    <w:rsid w:val="00AC3F67"/>
    <w:rsid w:val="00AC6212"/>
    <w:rsid w:val="00B159AF"/>
    <w:rsid w:val="00B2312B"/>
    <w:rsid w:val="00B334FF"/>
    <w:rsid w:val="00B33C9D"/>
    <w:rsid w:val="00B4318B"/>
    <w:rsid w:val="00B45C8C"/>
    <w:rsid w:val="00B5487A"/>
    <w:rsid w:val="00B55236"/>
    <w:rsid w:val="00B62A76"/>
    <w:rsid w:val="00B635DB"/>
    <w:rsid w:val="00B73773"/>
    <w:rsid w:val="00B833D5"/>
    <w:rsid w:val="00B8436C"/>
    <w:rsid w:val="00B91C55"/>
    <w:rsid w:val="00B924E5"/>
    <w:rsid w:val="00B93098"/>
    <w:rsid w:val="00B94256"/>
    <w:rsid w:val="00BA0489"/>
    <w:rsid w:val="00BA3E7E"/>
    <w:rsid w:val="00BA5568"/>
    <w:rsid w:val="00BA65A8"/>
    <w:rsid w:val="00BA7F05"/>
    <w:rsid w:val="00BB34E5"/>
    <w:rsid w:val="00BB44FB"/>
    <w:rsid w:val="00BB7B5A"/>
    <w:rsid w:val="00BC0BFB"/>
    <w:rsid w:val="00BC1BFE"/>
    <w:rsid w:val="00BD5405"/>
    <w:rsid w:val="00BD5D91"/>
    <w:rsid w:val="00BE1D75"/>
    <w:rsid w:val="00BE4C20"/>
    <w:rsid w:val="00BF05EF"/>
    <w:rsid w:val="00BF6C50"/>
    <w:rsid w:val="00C112CB"/>
    <w:rsid w:val="00C11A69"/>
    <w:rsid w:val="00C17E80"/>
    <w:rsid w:val="00C26BC0"/>
    <w:rsid w:val="00C27252"/>
    <w:rsid w:val="00C35E39"/>
    <w:rsid w:val="00C4358B"/>
    <w:rsid w:val="00C4361D"/>
    <w:rsid w:val="00C45FD8"/>
    <w:rsid w:val="00C50F6D"/>
    <w:rsid w:val="00C531F0"/>
    <w:rsid w:val="00C86027"/>
    <w:rsid w:val="00C9138B"/>
    <w:rsid w:val="00C94B5D"/>
    <w:rsid w:val="00C9581A"/>
    <w:rsid w:val="00CA1E73"/>
    <w:rsid w:val="00CA25BF"/>
    <w:rsid w:val="00CC6EE3"/>
    <w:rsid w:val="00CD3BA3"/>
    <w:rsid w:val="00CD4FAA"/>
    <w:rsid w:val="00CE6BA4"/>
    <w:rsid w:val="00CF00F8"/>
    <w:rsid w:val="00CF6E90"/>
    <w:rsid w:val="00D02CAD"/>
    <w:rsid w:val="00D10AE7"/>
    <w:rsid w:val="00D2098C"/>
    <w:rsid w:val="00D21E0F"/>
    <w:rsid w:val="00D25B5A"/>
    <w:rsid w:val="00D27F73"/>
    <w:rsid w:val="00D30AE1"/>
    <w:rsid w:val="00D45E48"/>
    <w:rsid w:val="00D55C54"/>
    <w:rsid w:val="00D6077B"/>
    <w:rsid w:val="00D67ACC"/>
    <w:rsid w:val="00D86548"/>
    <w:rsid w:val="00D87245"/>
    <w:rsid w:val="00D96477"/>
    <w:rsid w:val="00DA70CA"/>
    <w:rsid w:val="00DB3822"/>
    <w:rsid w:val="00DD11E2"/>
    <w:rsid w:val="00DD51F4"/>
    <w:rsid w:val="00DE342C"/>
    <w:rsid w:val="00E23608"/>
    <w:rsid w:val="00E35736"/>
    <w:rsid w:val="00E40023"/>
    <w:rsid w:val="00E52C84"/>
    <w:rsid w:val="00E57169"/>
    <w:rsid w:val="00E57A7E"/>
    <w:rsid w:val="00E62C80"/>
    <w:rsid w:val="00E72A52"/>
    <w:rsid w:val="00E72DF6"/>
    <w:rsid w:val="00E743FE"/>
    <w:rsid w:val="00E82281"/>
    <w:rsid w:val="00E86CD4"/>
    <w:rsid w:val="00EA0EF9"/>
    <w:rsid w:val="00EA352B"/>
    <w:rsid w:val="00EA7949"/>
    <w:rsid w:val="00EB64AC"/>
    <w:rsid w:val="00EC2BC3"/>
    <w:rsid w:val="00ED1A5E"/>
    <w:rsid w:val="00ED3DE7"/>
    <w:rsid w:val="00EE15AD"/>
    <w:rsid w:val="00EE55D3"/>
    <w:rsid w:val="00EE6721"/>
    <w:rsid w:val="00EF7677"/>
    <w:rsid w:val="00F05204"/>
    <w:rsid w:val="00F06C34"/>
    <w:rsid w:val="00F332BD"/>
    <w:rsid w:val="00F36C12"/>
    <w:rsid w:val="00F44519"/>
    <w:rsid w:val="00F4656E"/>
    <w:rsid w:val="00F478BF"/>
    <w:rsid w:val="00F54D37"/>
    <w:rsid w:val="00F63906"/>
    <w:rsid w:val="00F74C78"/>
    <w:rsid w:val="00F83CAE"/>
    <w:rsid w:val="00F85BAA"/>
    <w:rsid w:val="00F93CBB"/>
    <w:rsid w:val="00F94D01"/>
    <w:rsid w:val="00F97557"/>
    <w:rsid w:val="00FA1178"/>
    <w:rsid w:val="00FA524E"/>
    <w:rsid w:val="00FB0F43"/>
    <w:rsid w:val="00FB2697"/>
    <w:rsid w:val="00FC54B9"/>
    <w:rsid w:val="00FD2094"/>
    <w:rsid w:val="00FE20B0"/>
    <w:rsid w:val="00FE75B2"/>
    <w:rsid w:val="00FF0D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BC4AE"/>
  <w15:docId w15:val="{C3749512-24FB-4E9D-8523-EE38592E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077B"/>
    <w:rPr>
      <w:sz w:val="24"/>
      <w:szCs w:val="24"/>
    </w:rPr>
  </w:style>
  <w:style w:type="paragraph" w:styleId="Antrat2">
    <w:name w:val="heading 2"/>
    <w:basedOn w:val="prastasis"/>
    <w:next w:val="prastasis"/>
    <w:link w:val="Antrat2Diagrama"/>
    <w:uiPriority w:val="99"/>
    <w:qFormat/>
    <w:rsid w:val="00D6077B"/>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722C60"/>
    <w:rPr>
      <w:rFonts w:ascii="Cambria" w:hAnsi="Cambria" w:cs="Times New Roman"/>
      <w:b/>
      <w:i/>
      <w:sz w:val="28"/>
    </w:rPr>
  </w:style>
  <w:style w:type="character" w:styleId="Hipersaitas">
    <w:name w:val="Hyperlink"/>
    <w:uiPriority w:val="99"/>
    <w:rsid w:val="00D6077B"/>
    <w:rPr>
      <w:rFonts w:cs="Times New Roman"/>
      <w:color w:val="0000FF"/>
      <w:u w:val="single"/>
    </w:rPr>
  </w:style>
  <w:style w:type="paragraph" w:styleId="Pagrindinistekstas">
    <w:name w:val="Body Text"/>
    <w:basedOn w:val="prastasis"/>
    <w:link w:val="PagrindinistekstasDiagrama"/>
    <w:uiPriority w:val="99"/>
    <w:rsid w:val="00D6077B"/>
    <w:pPr>
      <w:spacing w:after="120"/>
    </w:pPr>
  </w:style>
  <w:style w:type="character" w:customStyle="1" w:styleId="PagrindinistekstasDiagrama">
    <w:name w:val="Pagrindinis tekstas Diagrama"/>
    <w:link w:val="Pagrindinistekstas"/>
    <w:uiPriority w:val="99"/>
    <w:semiHidden/>
    <w:locked/>
    <w:rsid w:val="00722C60"/>
    <w:rPr>
      <w:rFonts w:cs="Times New Roman"/>
      <w:sz w:val="24"/>
    </w:rPr>
  </w:style>
  <w:style w:type="paragraph" w:styleId="Pagrindinistekstas2">
    <w:name w:val="Body Text 2"/>
    <w:basedOn w:val="prastasis"/>
    <w:link w:val="Pagrindinistekstas2Diagrama"/>
    <w:uiPriority w:val="99"/>
    <w:rsid w:val="00D6077B"/>
    <w:pPr>
      <w:spacing w:after="120" w:line="480" w:lineRule="auto"/>
    </w:pPr>
  </w:style>
  <w:style w:type="character" w:customStyle="1" w:styleId="Pagrindinistekstas2Diagrama">
    <w:name w:val="Pagrindinis tekstas 2 Diagrama"/>
    <w:link w:val="Pagrindinistekstas2"/>
    <w:uiPriority w:val="99"/>
    <w:semiHidden/>
    <w:locked/>
    <w:rsid w:val="00722C60"/>
    <w:rPr>
      <w:rFonts w:cs="Times New Roman"/>
      <w:sz w:val="24"/>
    </w:rPr>
  </w:style>
  <w:style w:type="paragraph" w:styleId="HTMLiankstoformatuotas">
    <w:name w:val="HTML Preformatted"/>
    <w:basedOn w:val="prastasis"/>
    <w:link w:val="HTMLiankstoformatuotasDiagrama"/>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link w:val="HTMLiankstoformatuotas"/>
    <w:uiPriority w:val="99"/>
    <w:locked/>
    <w:rsid w:val="00D6077B"/>
    <w:rPr>
      <w:rFonts w:ascii="Courier New" w:hAnsi="Courier New" w:cs="Times New Roman"/>
      <w:lang w:val="lt-LT" w:eastAsia="lt-LT"/>
    </w:rPr>
  </w:style>
  <w:style w:type="paragraph" w:styleId="Debesliotekstas">
    <w:name w:val="Balloon Text"/>
    <w:basedOn w:val="prastasis"/>
    <w:link w:val="DebesliotekstasDiagrama"/>
    <w:uiPriority w:val="99"/>
    <w:semiHidden/>
    <w:rsid w:val="001D5678"/>
    <w:rPr>
      <w:sz w:val="2"/>
      <w:szCs w:val="20"/>
    </w:rPr>
  </w:style>
  <w:style w:type="character" w:customStyle="1" w:styleId="DebesliotekstasDiagrama">
    <w:name w:val="Debesėlio tekstas Diagrama"/>
    <w:link w:val="Debesliotekstas"/>
    <w:uiPriority w:val="99"/>
    <w:semiHidden/>
    <w:locked/>
    <w:rsid w:val="00722C60"/>
    <w:rPr>
      <w:rFonts w:cs="Times New Roman"/>
      <w:sz w:val="2"/>
    </w:rPr>
  </w:style>
  <w:style w:type="character" w:customStyle="1" w:styleId="DiagramaDiagrama1">
    <w:name w:val="Diagrama Diagrama1"/>
    <w:uiPriority w:val="99"/>
    <w:locked/>
    <w:rsid w:val="004563E3"/>
    <w:rPr>
      <w:rFonts w:ascii="Arial Unicode MS" w:hAnsi="Arial Unicode MS"/>
      <w:lang w:val="en-US" w:eastAsia="en-US"/>
    </w:rPr>
  </w:style>
  <w:style w:type="paragraph" w:styleId="Antrats">
    <w:name w:val="header"/>
    <w:basedOn w:val="prastasis"/>
    <w:link w:val="AntratsDiagrama"/>
    <w:uiPriority w:val="99"/>
    <w:semiHidden/>
    <w:rsid w:val="00840461"/>
    <w:pPr>
      <w:tabs>
        <w:tab w:val="center" w:pos="4819"/>
        <w:tab w:val="right" w:pos="9638"/>
      </w:tabs>
    </w:pPr>
  </w:style>
  <w:style w:type="character" w:customStyle="1" w:styleId="AntratsDiagrama">
    <w:name w:val="Antraštės Diagrama"/>
    <w:link w:val="Antrats"/>
    <w:uiPriority w:val="99"/>
    <w:semiHidden/>
    <w:locked/>
    <w:rsid w:val="00840461"/>
    <w:rPr>
      <w:rFonts w:cs="Times New Roman"/>
      <w:sz w:val="24"/>
    </w:rPr>
  </w:style>
  <w:style w:type="paragraph" w:styleId="Porat">
    <w:name w:val="footer"/>
    <w:basedOn w:val="prastasis"/>
    <w:link w:val="PoratDiagrama"/>
    <w:uiPriority w:val="99"/>
    <w:semiHidden/>
    <w:rsid w:val="00840461"/>
    <w:pPr>
      <w:tabs>
        <w:tab w:val="center" w:pos="4819"/>
        <w:tab w:val="right" w:pos="9638"/>
      </w:tabs>
    </w:pPr>
  </w:style>
  <w:style w:type="character" w:customStyle="1" w:styleId="PoratDiagrama">
    <w:name w:val="Poraštė Diagrama"/>
    <w:link w:val="Porat"/>
    <w:uiPriority w:val="99"/>
    <w:semiHidden/>
    <w:locked/>
    <w:rsid w:val="00840461"/>
    <w:rPr>
      <w:rFonts w:cs="Times New Roman"/>
      <w:sz w:val="24"/>
    </w:rPr>
  </w:style>
  <w:style w:type="paragraph" w:styleId="Sraopastraipa">
    <w:name w:val="List Paragraph"/>
    <w:basedOn w:val="prastasis"/>
    <w:uiPriority w:val="99"/>
    <w:qFormat/>
    <w:rsid w:val="00BB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21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1242</Words>
  <Characters>708</Characters>
  <Application>Microsoft Office Word</Application>
  <DocSecurity>0</DocSecurity>
  <Lines>5</Lines>
  <Paragraphs>3</Paragraphs>
  <ScaleCrop>false</ScaleCrop>
  <Company>Bluestone Lodge Pty Ltd</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PC</cp:lastModifiedBy>
  <cp:revision>70</cp:revision>
  <cp:lastPrinted>2022-10-21T05:10:00Z</cp:lastPrinted>
  <dcterms:created xsi:type="dcterms:W3CDTF">2022-08-22T11:01:00Z</dcterms:created>
  <dcterms:modified xsi:type="dcterms:W3CDTF">2022-10-21T05:10:00Z</dcterms:modified>
</cp:coreProperties>
</file>